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rsidTr="00F70C8C">
        <w:trPr>
          <w:jc w:val="center"/>
        </w:trPr>
        <w:tc>
          <w:tcPr>
            <w:tcW w:w="4224" w:type="dxa"/>
            <w:shd w:val="clear" w:color="auto" w:fill="auto"/>
          </w:tcPr>
          <w:p w:rsidR="0090461B" w:rsidRDefault="0090461B" w:rsidP="00F70C8C">
            <w:pPr>
              <w:ind w:left="147" w:right="-108" w:hanging="147"/>
              <w:rPr>
                <w:rFonts w:ascii="Arial" w:hAnsi="Arial" w:cs="Arial"/>
                <w:u w:val="single"/>
              </w:rPr>
            </w:pPr>
          </w:p>
          <w:p w:rsidR="0090461B" w:rsidRDefault="0090461B" w:rsidP="00F70C8C">
            <w:pPr>
              <w:ind w:right="-108" w:firstLine="0"/>
              <w:rPr>
                <w:rFonts w:ascii="Arial" w:hAnsi="Arial" w:cs="Arial"/>
                <w:u w:val="single"/>
              </w:rPr>
            </w:pPr>
          </w:p>
          <w:p w:rsidR="0090461B" w:rsidRDefault="0090461B" w:rsidP="00F70C8C">
            <w:pPr>
              <w:ind w:right="-108" w:firstLine="0"/>
              <w:rPr>
                <w:rFonts w:ascii="Arial" w:hAnsi="Arial" w:cs="Arial"/>
                <w:u w:val="single"/>
              </w:rPr>
            </w:pPr>
          </w:p>
          <w:p w:rsidR="0090461B" w:rsidRPr="003D4439" w:rsidRDefault="0090461B" w:rsidP="00F70C8C">
            <w:pPr>
              <w:ind w:right="-108" w:firstLine="0"/>
              <w:rPr>
                <w:rFonts w:ascii="Arial" w:hAnsi="Arial" w:cs="Arial"/>
                <w:u w:val="single"/>
              </w:rPr>
            </w:pPr>
          </w:p>
        </w:tc>
        <w:tc>
          <w:tcPr>
            <w:tcW w:w="5072" w:type="dxa"/>
            <w:gridSpan w:val="2"/>
          </w:tcPr>
          <w:p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rsidR="0090461B" w:rsidRPr="00EC6115" w:rsidRDefault="001D431C" w:rsidP="001D431C">
            <w:pPr>
              <w:ind w:firstLine="0"/>
              <w:rPr>
                <w:rFonts w:ascii="Arial" w:hAnsi="Arial" w:cs="Arial"/>
              </w:rPr>
            </w:pPr>
            <w:r>
              <w:rPr>
                <w:rFonts w:ascii="Arial" w:hAnsi="Arial" w:cs="Arial"/>
                <w:color w:val="000000" w:themeColor="text1"/>
                <w:lang w:val="en-US"/>
              </w:rPr>
              <w:t>02</w:t>
            </w:r>
            <w:r w:rsidR="00231B03">
              <w:rPr>
                <w:rFonts w:ascii="Arial" w:hAnsi="Arial" w:cs="Arial"/>
                <w:color w:val="000000" w:themeColor="text1"/>
                <w:lang w:val="en-US"/>
              </w:rPr>
              <w:t xml:space="preserve"> </w:t>
            </w:r>
            <w:r w:rsidR="00AD565D">
              <w:rPr>
                <w:rFonts w:ascii="Arial" w:hAnsi="Arial" w:cs="Arial"/>
                <w:color w:val="000000" w:themeColor="text1"/>
                <w:lang w:val="en-US"/>
              </w:rPr>
              <w:t>O</w:t>
            </w:r>
            <w:proofErr w:type="spellStart"/>
            <w:r w:rsidR="00AD565D">
              <w:rPr>
                <w:rFonts w:ascii="Arial" w:hAnsi="Arial" w:cs="Arial"/>
                <w:color w:val="000000" w:themeColor="text1"/>
              </w:rPr>
              <w:t>κτ</w:t>
            </w:r>
            <w:proofErr w:type="spellEnd"/>
            <w:r w:rsidR="0090461B" w:rsidRPr="00217EAC">
              <w:rPr>
                <w:rFonts w:ascii="Arial" w:hAnsi="Arial" w:cs="Arial"/>
                <w:color w:val="FF0000"/>
              </w:rPr>
              <w:t xml:space="preserve"> </w:t>
            </w:r>
            <w:r w:rsidR="0090461B">
              <w:rPr>
                <w:rFonts w:ascii="Arial" w:hAnsi="Arial" w:cs="Arial"/>
              </w:rPr>
              <w:t>20</w:t>
            </w:r>
          </w:p>
        </w:tc>
      </w:tr>
      <w:tr w:rsidR="0090461B" w:rsidTr="00F70C8C">
        <w:trPr>
          <w:jc w:val="center"/>
        </w:trPr>
        <w:tc>
          <w:tcPr>
            <w:tcW w:w="5309" w:type="dxa"/>
            <w:gridSpan w:val="2"/>
            <w:shd w:val="clear" w:color="auto" w:fill="auto"/>
          </w:tcPr>
          <w:p w:rsidR="0090461B" w:rsidRPr="003D4439" w:rsidRDefault="0090461B" w:rsidP="00F70C8C">
            <w:pPr>
              <w:ind w:right="-108" w:firstLine="122"/>
              <w:rPr>
                <w:rFonts w:ascii="Arial" w:hAnsi="Arial" w:cs="Arial"/>
                <w:u w:val="single"/>
              </w:rPr>
            </w:pPr>
          </w:p>
        </w:tc>
        <w:tc>
          <w:tcPr>
            <w:tcW w:w="3987" w:type="dxa"/>
          </w:tcPr>
          <w:p w:rsidR="0090461B" w:rsidRPr="00EC6115" w:rsidRDefault="0090461B" w:rsidP="00F70C8C">
            <w:pPr>
              <w:ind w:left="-108" w:firstLine="108"/>
              <w:rPr>
                <w:rFonts w:ascii="Arial" w:hAnsi="Arial" w:cs="Arial"/>
              </w:rPr>
            </w:pPr>
          </w:p>
        </w:tc>
      </w:tr>
    </w:tbl>
    <w:p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1D431C">
        <w:rPr>
          <w:rFonts w:ascii="Arial" w:hAnsi="Arial" w:cs="Arial"/>
          <w:u w:val="single"/>
          <w:lang w:val="en-US"/>
        </w:rPr>
        <w:t>18575</w:t>
      </w:r>
      <w:r w:rsidR="008038A1" w:rsidRPr="00231B03">
        <w:rPr>
          <w:rFonts w:ascii="Arial" w:hAnsi="Arial" w:cs="Arial"/>
          <w:u w:val="single"/>
        </w:rPr>
        <w:t>/Σ</w:t>
      </w:r>
      <w:r w:rsidR="00231B03" w:rsidRPr="00231B03">
        <w:rPr>
          <w:rFonts w:ascii="Arial" w:hAnsi="Arial" w:cs="Arial"/>
          <w:u w:val="single"/>
        </w:rPr>
        <w:t>.</w:t>
      </w:r>
      <w:r w:rsidR="001D431C">
        <w:rPr>
          <w:rFonts w:ascii="Arial" w:hAnsi="Arial" w:cs="Arial"/>
          <w:u w:val="single"/>
          <w:lang w:val="en-US"/>
        </w:rPr>
        <w:t>6680</w:t>
      </w:r>
      <w:bookmarkStart w:id="0" w:name="_GoBack"/>
      <w:bookmarkEnd w:id="0"/>
      <w:r w:rsidR="009A3430">
        <w:rPr>
          <w:rFonts w:ascii="Arial" w:hAnsi="Arial" w:cs="Arial"/>
          <w:u w:val="single"/>
        </w:rPr>
        <w:t xml:space="preserve">               </w:t>
      </w:r>
    </w:p>
    <w:p w:rsidR="00997F74" w:rsidRPr="00997F74" w:rsidRDefault="00997F74" w:rsidP="000054D5">
      <w:pPr>
        <w:autoSpaceDE w:val="0"/>
        <w:autoSpaceDN w:val="0"/>
        <w:adjustRightInd w:val="0"/>
        <w:ind w:firstLine="0"/>
        <w:jc w:val="left"/>
        <w:rPr>
          <w:rFonts w:ascii="Arial" w:hAnsi="Arial" w:cs="Arial"/>
          <w:bCs/>
        </w:rPr>
      </w:pPr>
    </w:p>
    <w:p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rsidR="00380F5A" w:rsidRDefault="00380F5A" w:rsidP="00380F5A">
      <w:pPr>
        <w:ind w:firstLine="0"/>
        <w:rPr>
          <w:rFonts w:ascii="Arial" w:hAnsi="Arial" w:cs="Arial"/>
        </w:rPr>
      </w:pPr>
    </w:p>
    <w:p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rsidR="00DF5B1E" w:rsidRPr="00DF5B1E" w:rsidRDefault="00DF5B1E" w:rsidP="00DF5B1E">
      <w:pPr>
        <w:pStyle w:val="34"/>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 xml:space="preserve">ΜΕΓΙΣΤΟ ΚΟΣΤΟΣ </w:t>
            </w:r>
            <w:r w:rsidR="00C4083B">
              <w:rPr>
                <w:rStyle w:val="290"/>
                <w:sz w:val="22"/>
                <w:szCs w:val="22"/>
              </w:rPr>
              <w:t xml:space="preserve">ΓΕΝΙΚΗΣ </w:t>
            </w:r>
            <w:r w:rsidRPr="00DF5B1E">
              <w:rPr>
                <w:rStyle w:val="290"/>
                <w:sz w:val="22"/>
                <w:szCs w:val="22"/>
              </w:rPr>
              <w:t>ΕΠΙΣΚΕΥΗΣ ΑΝΑ ΜΟΝΑΔΑ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 xml:space="preserve">ΣΥΝΟΛΙΚΟ ΚΟΣΤΟΣ </w:t>
            </w:r>
            <w:r w:rsidR="00C4083B">
              <w:rPr>
                <w:rStyle w:val="291"/>
                <w:b/>
                <w:sz w:val="22"/>
                <w:szCs w:val="22"/>
              </w:rPr>
              <w:t xml:space="preserve">ΓΕΝΙΚΗΣ </w:t>
            </w:r>
            <w:r w:rsidRPr="00DF5B1E">
              <w:rPr>
                <w:rStyle w:val="291"/>
                <w:b/>
                <w:sz w:val="22"/>
                <w:szCs w:val="22"/>
              </w:rPr>
              <w:t>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C5276A" w:rsidP="00C5276A">
            <w:pPr>
              <w:tabs>
                <w:tab w:val="left" w:pos="2268"/>
              </w:tabs>
              <w:ind w:firstLine="0"/>
              <w:rPr>
                <w:rFonts w:ascii="Arial" w:hAnsi="Arial" w:cs="Arial"/>
                <w:b/>
                <w:sz w:val="22"/>
                <w:szCs w:val="22"/>
              </w:rPr>
            </w:pPr>
            <w:r>
              <w:rPr>
                <w:rFonts w:ascii="Arial" w:hAnsi="Arial" w:cs="Arial"/>
                <w:sz w:val="22"/>
                <w:szCs w:val="22"/>
              </w:rPr>
              <w:t>ΕΝΕΝΗΝΤΑ</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Pr>
                <w:rFonts w:ascii="Arial" w:hAnsi="Arial" w:cs="Arial"/>
                <w:sz w:val="22"/>
                <w:szCs w:val="22"/>
              </w:rPr>
              <w:t>90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90D7A" w:rsidRDefault="00F90D7A" w:rsidP="00FC01B5">
            <w:pPr>
              <w:tabs>
                <w:tab w:val="left" w:pos="2268"/>
              </w:tabs>
              <w:ind w:firstLine="0"/>
              <w:rPr>
                <w:rFonts w:ascii="Arial" w:hAnsi="Arial" w:cs="Arial"/>
                <w:sz w:val="22"/>
                <w:szCs w:val="22"/>
              </w:rPr>
            </w:pPr>
          </w:p>
        </w:tc>
      </w:tr>
      <w:tr w:rsidR="00637955"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637955"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(15)</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37955" w:rsidRDefault="00637955" w:rsidP="00FC01B5">
            <w:pPr>
              <w:tabs>
                <w:tab w:val="left" w:pos="2268"/>
              </w:tabs>
              <w:ind w:firstLine="0"/>
              <w:rPr>
                <w:rFonts w:ascii="Arial" w:hAnsi="Arial" w:cs="Arial"/>
                <w:sz w:val="22"/>
                <w:szCs w:val="22"/>
              </w:rPr>
            </w:pPr>
          </w:p>
        </w:tc>
      </w:tr>
    </w:tbl>
    <w:p w:rsidR="00DF5B1E" w:rsidRDefault="00DF5B1E" w:rsidP="00DF5B1E">
      <w:pPr>
        <w:pStyle w:val="34"/>
        <w:shd w:val="clear" w:color="auto" w:fill="auto"/>
        <w:tabs>
          <w:tab w:val="left" w:pos="567"/>
          <w:tab w:val="left" w:pos="1134"/>
          <w:tab w:val="left" w:pos="1701"/>
          <w:tab w:val="left" w:pos="2268"/>
        </w:tabs>
        <w:spacing w:before="0" w:after="0"/>
      </w:pPr>
    </w:p>
    <w:p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rsidR="00DF5B1E" w:rsidRDefault="00DF5B1E" w:rsidP="00DF5B1E">
      <w:pPr>
        <w:ind w:firstLine="0"/>
        <w:rPr>
          <w:rFonts w:ascii="Arial" w:eastAsia="SimSun" w:hAnsi="Arial" w:cs="Arial"/>
          <w:i/>
          <w:u w:val="single"/>
          <w:lang w:eastAsia="en-US"/>
        </w:rP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rsidR="00DF5B1E" w:rsidRPr="00DF5B1E" w:rsidRDefault="00DF5B1E" w:rsidP="00DF5B1E">
      <w:pPr>
        <w:pStyle w:val="34"/>
        <w:tabs>
          <w:tab w:val="left" w:pos="567"/>
          <w:tab w:val="left" w:pos="1134"/>
          <w:tab w:val="left" w:pos="1701"/>
          <w:tab w:val="left" w:pos="2268"/>
        </w:tabs>
        <w:spacing w:before="0" w:after="0"/>
        <w:jc w:val="both"/>
      </w:pPr>
      <w:r w:rsidRPr="00DF5B1E">
        <w:rPr>
          <w:b w:val="0"/>
        </w:rPr>
        <w:t>1. Στην ανωτέρω τιμή συμπεριλαμβάνονται οι κρατήσεις ποσοστού 6,27868% και η παρακράτηση Φόρου Εισοδήματος (Φ.Ε.), τα οποία θα παρακρατούνται κατά την πληρωμή του προσφέροντος.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2. Ο προσφέρων βαρύνεται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w:t>
      </w:r>
      <w:proofErr w:type="spellStart"/>
      <w:r w:rsidRPr="00DF5B1E">
        <w:rPr>
          <w:b w:val="0"/>
        </w:rPr>
        <w:t>Συμβάσεις(Common</w:t>
      </w:r>
      <w:proofErr w:type="spellEnd"/>
      <w:r w:rsidRPr="00DF5B1E">
        <w:rPr>
          <w:b w:val="0"/>
        </w:rPr>
        <w:t xml:space="preserve">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έκαστου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(14) Αναγράφεται ο χρόνος παράδοσης καινούργιου υλικού , εφόσον αυτό είναι διαθέσιμο. </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rsidTr="00FE2EBE">
        <w:tc>
          <w:tcPr>
            <w:tcW w:w="4400" w:type="dxa"/>
          </w:tcPr>
          <w:p w:rsidR="00FE2EBE" w:rsidRDefault="00FE2EBE" w:rsidP="00FE2EBE">
            <w:pPr>
              <w:suppressAutoHyphens/>
              <w:ind w:firstLine="0"/>
              <w:jc w:val="center"/>
              <w:rPr>
                <w:rFonts w:ascii="Arial" w:hAnsi="Arial" w:cs="Arial"/>
                <w:b/>
                <w:bCs/>
                <w:color w:val="000000"/>
                <w:u w:val="single"/>
                <w:lang w:eastAsia="zh-CN"/>
              </w:rPr>
            </w:pPr>
          </w:p>
          <w:p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rsidR="003476EE" w:rsidRDefault="003476EE" w:rsidP="00FE2EBE">
            <w:pPr>
              <w:suppressAutoHyphens/>
              <w:ind w:firstLine="0"/>
              <w:jc w:val="center"/>
              <w:rPr>
                <w:rFonts w:ascii="Arial" w:hAnsi="Arial" w:cs="Arial"/>
                <w:bCs/>
                <w:color w:val="000000"/>
                <w:lang w:eastAsia="zh-CN"/>
              </w:rPr>
            </w:pPr>
          </w:p>
          <w:p w:rsidR="003476EE" w:rsidRPr="003476EE" w:rsidRDefault="003476EE" w:rsidP="00FE2EBE">
            <w:pPr>
              <w:suppressAutoHyphens/>
              <w:ind w:firstLine="0"/>
              <w:jc w:val="center"/>
              <w:rPr>
                <w:rFonts w:ascii="Arial" w:hAnsi="Arial" w:cs="Arial"/>
                <w:bCs/>
                <w:color w:val="000000"/>
                <w:lang w:eastAsia="zh-CN"/>
              </w:rPr>
            </w:pPr>
          </w:p>
          <w:p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roofErr w:type="spellStart"/>
            <w:r w:rsidRPr="00FE2EBE">
              <w:rPr>
                <w:rFonts w:ascii="Arial" w:hAnsi="Arial" w:cs="Arial"/>
                <w:bCs/>
                <w:color w:val="000000"/>
                <w:lang w:eastAsia="zh-CN"/>
              </w:rPr>
              <w:t>Σμχος</w:t>
            </w:r>
            <w:proofErr w:type="spellEnd"/>
            <w:r w:rsidRPr="00FE2EBE">
              <w:rPr>
                <w:rFonts w:ascii="Arial" w:hAnsi="Arial" w:cs="Arial"/>
                <w:bCs/>
                <w:color w:val="000000"/>
                <w:lang w:eastAsia="zh-CN"/>
              </w:rPr>
              <w:t xml:space="preserve"> (Ε) Κωνσταντίνος Π. </w:t>
            </w:r>
            <w:proofErr w:type="spellStart"/>
            <w:r w:rsidRPr="00FE2EBE">
              <w:rPr>
                <w:rFonts w:ascii="Arial" w:hAnsi="Arial" w:cs="Arial"/>
                <w:bCs/>
                <w:color w:val="000000"/>
                <w:lang w:eastAsia="zh-CN"/>
              </w:rPr>
              <w:t>Καραγιαννόπουλος</w:t>
            </w:r>
            <w:proofErr w:type="spellEnd"/>
            <w:r w:rsidRPr="00FE2EBE">
              <w:rPr>
                <w:rFonts w:ascii="Arial" w:hAnsi="Arial" w:cs="Arial"/>
                <w:bCs/>
                <w:color w:val="000000"/>
                <w:lang w:eastAsia="zh-CN"/>
              </w:rPr>
              <w:t xml:space="preserve"> Υποδιοικητής</w:t>
            </w:r>
          </w:p>
        </w:tc>
      </w:tr>
      <w:tr w:rsidR="00FE2EBE" w:rsidRPr="00FE2EBE" w:rsidTr="00FE2EBE">
        <w:trPr>
          <w:trHeight w:val="1115"/>
        </w:trPr>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p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rsidTr="00FE2EBE">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tc>
      </w:tr>
    </w:tbl>
    <w:p w:rsidR="003A3019" w:rsidRPr="00FC01B5" w:rsidRDefault="003A3019" w:rsidP="00FC01B5">
      <w:pPr>
        <w:ind w:right="-99" w:firstLine="0"/>
        <w:rPr>
          <w:rFonts w:ascii="Arial" w:hAnsi="Arial" w:cs="Arial"/>
          <w:sz w:val="20"/>
          <w:szCs w:val="20"/>
        </w:rPr>
      </w:pPr>
    </w:p>
    <w:sectPr w:rsidR="003A3019" w:rsidRPr="00FC01B5" w:rsidSect="003476EE">
      <w:headerReference w:type="default" r:id="rId9"/>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84" w:rsidRDefault="00E93484" w:rsidP="007F5D3B">
      <w:r>
        <w:separator/>
      </w:r>
    </w:p>
  </w:endnote>
  <w:endnote w:type="continuationSeparator" w:id="0">
    <w:p w:rsidR="00E93484" w:rsidRDefault="00E93484"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84" w:rsidRDefault="00E93484">
      <w:r>
        <w:separator/>
      </w:r>
    </w:p>
  </w:footnote>
  <w:footnote w:type="continuationSeparator" w:id="0">
    <w:p w:rsidR="00E93484" w:rsidRDefault="00E9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1D431C">
          <w:rPr>
            <w:rFonts w:ascii="Arial" w:hAnsi="Arial" w:cs="Arial"/>
            <w:noProof/>
          </w:rPr>
          <w:t>1</w:t>
        </w:r>
        <w:r w:rsidRPr="00795248">
          <w:rPr>
            <w:rFonts w:ascii="Arial" w:hAnsi="Arial" w:cs="Arial"/>
          </w:rPr>
          <w:fldChar w:fldCharType="end"/>
        </w:r>
      </w:sdtContent>
    </w:sdt>
  </w:p>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A9FC-9A6F-42F3-9586-79AE1FA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3048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3605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11</cp:revision>
  <cp:lastPrinted>2020-09-30T07:42:00Z</cp:lastPrinted>
  <dcterms:created xsi:type="dcterms:W3CDTF">2020-10-02T05:15:00Z</dcterms:created>
  <dcterms:modified xsi:type="dcterms:W3CDTF">2020-10-05T05:59:00Z</dcterms:modified>
</cp:coreProperties>
</file>